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9289" w14:textId="77777777" w:rsidR="00B31842" w:rsidRPr="00B31842" w:rsidRDefault="00B31842" w:rsidP="00B31842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B31842">
        <w:rPr>
          <w:rFonts w:ascii="Times New Roman" w:hAnsi="Times New Roman" w:cs="Times New Roman"/>
          <w:b/>
          <w:bCs/>
        </w:rPr>
        <w:t>Sugarcane-smoked Tofu Skin</w:t>
      </w:r>
    </w:p>
    <w:p w14:paraId="5C7B732B" w14:textId="33B0AAAD" w:rsidR="00B31842" w:rsidRP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1842">
        <w:rPr>
          <w:rFonts w:ascii="Times New Roman" w:hAnsi="Times New Roman" w:cs="Times New Roman"/>
          <w:sz w:val="18"/>
          <w:szCs w:val="18"/>
        </w:rPr>
        <w:t>Piera Chen</w:t>
      </w:r>
    </w:p>
    <w:p w14:paraId="3674193F" w14:textId="77777777" w:rsid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D21729" w14:textId="77777777" w:rsid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7A6D37C" w14:textId="77777777" w:rsid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1842">
        <w:rPr>
          <w:rFonts w:ascii="Times New Roman" w:hAnsi="Times New Roman" w:cs="Times New Roman"/>
          <w:sz w:val="18"/>
          <w:szCs w:val="18"/>
        </w:rPr>
        <w:t xml:space="preserve">The taste of cooked sugar </w:t>
      </w:r>
    </w:p>
    <w:p w14:paraId="1B17B277" w14:textId="77777777" w:rsid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1842">
        <w:rPr>
          <w:rFonts w:ascii="Times New Roman" w:hAnsi="Times New Roman" w:cs="Times New Roman"/>
          <w:sz w:val="18"/>
          <w:szCs w:val="18"/>
        </w:rPr>
        <w:t xml:space="preserve">permeates the skin yet the </w:t>
      </w:r>
    </w:p>
    <w:p w14:paraId="13D808DD" w14:textId="77777777" w:rsid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1842">
        <w:rPr>
          <w:rFonts w:ascii="Times New Roman" w:hAnsi="Times New Roman" w:cs="Times New Roman"/>
          <w:sz w:val="18"/>
          <w:szCs w:val="18"/>
        </w:rPr>
        <w:t xml:space="preserve">tongue detects no </w:t>
      </w:r>
    </w:p>
    <w:p w14:paraId="524A0049" w14:textId="77777777" w:rsid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1842">
        <w:rPr>
          <w:rFonts w:ascii="Times New Roman" w:hAnsi="Times New Roman" w:cs="Times New Roman"/>
          <w:sz w:val="18"/>
          <w:szCs w:val="18"/>
        </w:rPr>
        <w:t xml:space="preserve">sweetness, just the smell of </w:t>
      </w:r>
    </w:p>
    <w:p w14:paraId="3C785331" w14:textId="77777777" w:rsid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1842">
        <w:rPr>
          <w:rFonts w:ascii="Times New Roman" w:hAnsi="Times New Roman" w:cs="Times New Roman"/>
          <w:sz w:val="18"/>
          <w:szCs w:val="18"/>
        </w:rPr>
        <w:t xml:space="preserve">caramel from an orange </w:t>
      </w:r>
    </w:p>
    <w:p w14:paraId="2E9550D6" w14:textId="77777777" w:rsid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1842">
        <w:rPr>
          <w:rFonts w:ascii="Times New Roman" w:hAnsi="Times New Roman" w:cs="Times New Roman"/>
          <w:sz w:val="18"/>
          <w:szCs w:val="18"/>
        </w:rPr>
        <w:t xml:space="preserve">slow-burning flame that the </w:t>
      </w:r>
    </w:p>
    <w:p w14:paraId="22CAEA03" w14:textId="77777777" w:rsid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1842">
        <w:rPr>
          <w:rFonts w:ascii="Times New Roman" w:hAnsi="Times New Roman" w:cs="Times New Roman"/>
          <w:sz w:val="18"/>
          <w:szCs w:val="18"/>
        </w:rPr>
        <w:t xml:space="preserve">mind can’t wait to </w:t>
      </w:r>
    </w:p>
    <w:p w14:paraId="1C1C2C42" w14:textId="77777777" w:rsid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1842">
        <w:rPr>
          <w:rFonts w:ascii="Times New Roman" w:hAnsi="Times New Roman" w:cs="Times New Roman"/>
          <w:sz w:val="18"/>
          <w:szCs w:val="18"/>
        </w:rPr>
        <w:t xml:space="preserve">mistranslate. Each bite </w:t>
      </w:r>
    </w:p>
    <w:p w14:paraId="034B6D4B" w14:textId="77777777" w:rsid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1842">
        <w:rPr>
          <w:rFonts w:ascii="Times New Roman" w:hAnsi="Times New Roman" w:cs="Times New Roman"/>
          <w:sz w:val="18"/>
          <w:szCs w:val="18"/>
        </w:rPr>
        <w:t xml:space="preserve">summons the dream </w:t>
      </w:r>
      <w:proofErr w:type="gramStart"/>
      <w:r w:rsidRPr="00B31842">
        <w:rPr>
          <w:rFonts w:ascii="Times New Roman" w:hAnsi="Times New Roman" w:cs="Times New Roman"/>
          <w:sz w:val="18"/>
          <w:szCs w:val="18"/>
        </w:rPr>
        <w:t>that</w:t>
      </w:r>
      <w:proofErr w:type="gramEnd"/>
      <w:r w:rsidRPr="00B3184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34C3FC" w14:textId="77777777" w:rsid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1842">
        <w:rPr>
          <w:rFonts w:ascii="Times New Roman" w:hAnsi="Times New Roman" w:cs="Times New Roman"/>
          <w:sz w:val="18"/>
          <w:szCs w:val="18"/>
        </w:rPr>
        <w:t xml:space="preserve">never comes, with each </w:t>
      </w:r>
      <w:proofErr w:type="gramStart"/>
      <w:r w:rsidRPr="00B31842">
        <w:rPr>
          <w:rFonts w:ascii="Times New Roman" w:hAnsi="Times New Roman" w:cs="Times New Roman"/>
          <w:sz w:val="18"/>
          <w:szCs w:val="18"/>
        </w:rPr>
        <w:t>bite</w:t>
      </w:r>
      <w:proofErr w:type="gramEnd"/>
      <w:r w:rsidRPr="00B3184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ADD3B2E" w14:textId="77777777" w:rsid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taste</w:t>
      </w:r>
      <w:r w:rsidRPr="00B31842">
        <w:rPr>
          <w:rFonts w:ascii="Times New Roman" w:hAnsi="Times New Roman" w:cs="Times New Roman"/>
          <w:sz w:val="18"/>
          <w:szCs w:val="18"/>
        </w:rPr>
        <w:t xml:space="preserve">buds are led astray and </w:t>
      </w:r>
    </w:p>
    <w:p w14:paraId="54959B89" w14:textId="77777777" w:rsid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1842">
        <w:rPr>
          <w:rFonts w:ascii="Times New Roman" w:hAnsi="Times New Roman" w:cs="Times New Roman"/>
          <w:sz w:val="18"/>
          <w:szCs w:val="18"/>
        </w:rPr>
        <w:t xml:space="preserve">Proust left upended like a </w:t>
      </w:r>
    </w:p>
    <w:p w14:paraId="4C287127" w14:textId="30C8152D" w:rsidR="00B31842" w:rsidRP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flowerpot.</w:t>
      </w:r>
    </w:p>
    <w:p w14:paraId="081CA678" w14:textId="77777777" w:rsid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1BA1307" w14:textId="77777777" w:rsid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1842">
        <w:rPr>
          <w:rFonts w:ascii="Times New Roman" w:hAnsi="Times New Roman" w:cs="Times New Roman"/>
          <w:sz w:val="18"/>
          <w:szCs w:val="18"/>
        </w:rPr>
        <w:t xml:space="preserve">What a delicious coup d’état </w:t>
      </w:r>
    </w:p>
    <w:p w14:paraId="5226012F" w14:textId="4C2623D4" w:rsidR="00DD727D" w:rsidRPr="00B31842" w:rsidRDefault="00B31842" w:rsidP="00B3184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31842">
        <w:rPr>
          <w:rFonts w:ascii="Times New Roman" w:hAnsi="Times New Roman" w:cs="Times New Roman"/>
          <w:sz w:val="18"/>
          <w:szCs w:val="18"/>
        </w:rPr>
        <w:t xml:space="preserve">in my lunchbox of </w:t>
      </w:r>
      <w:proofErr w:type="gramStart"/>
      <w:r w:rsidRPr="00B31842">
        <w:rPr>
          <w:rFonts w:ascii="Times New Roman" w:hAnsi="Times New Roman" w:cs="Times New Roman"/>
          <w:sz w:val="18"/>
          <w:szCs w:val="18"/>
        </w:rPr>
        <w:t>a day</w:t>
      </w:r>
      <w:proofErr w:type="gramEnd"/>
      <w:r w:rsidRPr="00B31842">
        <w:rPr>
          <w:rFonts w:ascii="Times New Roman" w:hAnsi="Times New Roman" w:cs="Times New Roman"/>
          <w:sz w:val="18"/>
          <w:szCs w:val="18"/>
        </w:rPr>
        <w:t>.</w:t>
      </w:r>
    </w:p>
    <w:sectPr w:rsidR="00DD727D" w:rsidRPr="00B3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42"/>
    <w:rsid w:val="005740D0"/>
    <w:rsid w:val="00B31842"/>
    <w:rsid w:val="00DD727D"/>
    <w:rsid w:val="00F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3A40"/>
  <w15:chartTrackingRefBased/>
  <w15:docId w15:val="{D7469B87-9533-4A1F-AC8E-58B18B5F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2023-07-15T19:45:00Z</dcterms:created>
  <dcterms:modified xsi:type="dcterms:W3CDTF">2023-07-15T20:43:00Z</dcterms:modified>
</cp:coreProperties>
</file>